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E3029" w14:textId="14C24C1E" w:rsidR="00515AD4" w:rsidRDefault="003C00A5">
      <w:pPr>
        <w:rPr>
          <w:b/>
        </w:rPr>
      </w:pPr>
      <w:r>
        <w:rPr>
          <w:b/>
        </w:rPr>
        <w:t>Suffering</w:t>
      </w:r>
    </w:p>
    <w:p w14:paraId="19281DC1" w14:textId="734D64C8" w:rsidR="003C00A5" w:rsidRPr="00D754ED" w:rsidRDefault="003C00A5" w:rsidP="003C00A5">
      <w:bookmarkStart w:id="0" w:name="_Hlk181195688"/>
      <w:r>
        <w:t>Quote from the sermon “</w:t>
      </w:r>
      <w:r>
        <w:t>One Called Saul of Tarsus</w:t>
      </w:r>
      <w:r>
        <w:t>” by Rev. H. P. Robinson:</w:t>
      </w:r>
      <w:bookmarkStart w:id="1" w:name="_GoBack"/>
      <w:bookmarkEnd w:id="1"/>
    </w:p>
    <w:bookmarkEnd w:id="0"/>
    <w:p w14:paraId="449BBE47" w14:textId="77777777" w:rsidR="003C00A5" w:rsidRPr="003C00A5" w:rsidRDefault="003C00A5" w:rsidP="003C00A5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3C00A5">
        <w:rPr>
          <w:rFonts w:cstheme="minorHAnsi"/>
          <w:i/>
        </w:rPr>
        <w:t>Modern theology is trying to divorce suffering and sickness from the Gospel of</w:t>
      </w:r>
    </w:p>
    <w:p w14:paraId="25DF947E" w14:textId="77777777" w:rsidR="003C00A5" w:rsidRPr="003C00A5" w:rsidRDefault="003C00A5" w:rsidP="003C00A5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3C00A5">
        <w:rPr>
          <w:rFonts w:cstheme="minorHAnsi"/>
          <w:i/>
        </w:rPr>
        <w:t>Jesus Christ. That is farfetched and impossible to do as if trying to divorce light from the</w:t>
      </w:r>
    </w:p>
    <w:p w14:paraId="4EA635A6" w14:textId="77777777" w:rsidR="003C00A5" w:rsidRDefault="003C00A5" w:rsidP="003C00A5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3C00A5">
        <w:rPr>
          <w:rFonts w:cstheme="minorHAnsi"/>
          <w:i/>
        </w:rPr>
        <w:t xml:space="preserve">sun or heat from fire. </w:t>
      </w:r>
    </w:p>
    <w:p w14:paraId="11D2AE51" w14:textId="77777777" w:rsidR="003C00A5" w:rsidRDefault="003C00A5" w:rsidP="003C00A5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14:paraId="31D04432" w14:textId="77777777" w:rsidR="003C00A5" w:rsidRDefault="003C00A5" w:rsidP="003C00A5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3C00A5">
        <w:rPr>
          <w:rFonts w:cstheme="minorHAnsi"/>
          <w:i/>
        </w:rPr>
        <w:t>Christianity was born in the crucible of suffering on Calvary’s</w:t>
      </w:r>
      <w:r>
        <w:rPr>
          <w:rFonts w:cstheme="minorHAnsi"/>
          <w:i/>
        </w:rPr>
        <w:t xml:space="preserve"> </w:t>
      </w:r>
      <w:r w:rsidRPr="003C00A5">
        <w:rPr>
          <w:rFonts w:cstheme="minorHAnsi"/>
          <w:i/>
        </w:rPr>
        <w:t>brow. On the hot rocks of the place known as the place of the skull, the blood of Christ</w:t>
      </w:r>
      <w:r>
        <w:rPr>
          <w:rFonts w:cstheme="minorHAnsi"/>
          <w:i/>
        </w:rPr>
        <w:t xml:space="preserve"> </w:t>
      </w:r>
      <w:r w:rsidRPr="003C00A5">
        <w:rPr>
          <w:rFonts w:cstheme="minorHAnsi"/>
          <w:i/>
        </w:rPr>
        <w:t>ran down and the shafts of justice shot through his soul like ten thousand poisonous darts.</w:t>
      </w:r>
      <w:r>
        <w:rPr>
          <w:rFonts w:cstheme="minorHAnsi"/>
          <w:i/>
        </w:rPr>
        <w:t xml:space="preserve"> </w:t>
      </w:r>
      <w:r w:rsidRPr="003C00A5">
        <w:rPr>
          <w:rFonts w:cstheme="minorHAnsi"/>
          <w:i/>
        </w:rPr>
        <w:t xml:space="preserve">His heart burst open, but out of that ghastly, tortuous death, Christianity was born. </w:t>
      </w:r>
    </w:p>
    <w:p w14:paraId="0D2CA2BA" w14:textId="77777777" w:rsidR="003C00A5" w:rsidRDefault="003C00A5" w:rsidP="003C00A5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14:paraId="4DF097EE" w14:textId="26ED266C" w:rsidR="003C00A5" w:rsidRPr="003C00A5" w:rsidRDefault="003C00A5" w:rsidP="003C00A5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3C00A5">
        <w:rPr>
          <w:rFonts w:cstheme="minorHAnsi"/>
          <w:i/>
        </w:rPr>
        <w:t>The</w:t>
      </w:r>
      <w:r>
        <w:rPr>
          <w:rFonts w:cstheme="minorHAnsi"/>
          <w:i/>
        </w:rPr>
        <w:t xml:space="preserve"> </w:t>
      </w:r>
      <w:r w:rsidRPr="003C00A5">
        <w:rPr>
          <w:rFonts w:cstheme="minorHAnsi"/>
          <w:i/>
        </w:rPr>
        <w:t>men and women who have followed the way of suffering have given most to make this</w:t>
      </w:r>
    </w:p>
    <w:p w14:paraId="19BBBCEE" w14:textId="77777777" w:rsidR="003C00A5" w:rsidRDefault="003C00A5" w:rsidP="003C00A5">
      <w:pPr>
        <w:rPr>
          <w:rFonts w:cstheme="minorHAnsi"/>
          <w:i/>
        </w:rPr>
      </w:pPr>
      <w:r w:rsidRPr="003C00A5">
        <w:rPr>
          <w:rFonts w:cstheme="minorHAnsi"/>
          <w:i/>
        </w:rPr>
        <w:t>world a better place to live.</w:t>
      </w:r>
      <w:r>
        <w:rPr>
          <w:rFonts w:cstheme="minorHAnsi"/>
          <w:i/>
        </w:rPr>
        <w:t xml:space="preserve"> </w:t>
      </w:r>
      <w:r w:rsidRPr="003C00A5">
        <w:rPr>
          <w:rFonts w:cstheme="minorHAnsi"/>
          <w:i/>
        </w:rPr>
        <w:t xml:space="preserve">Great literature has come to us out of affliction. </w:t>
      </w:r>
    </w:p>
    <w:p w14:paraId="304339E1" w14:textId="77777777" w:rsidR="003C00A5" w:rsidRDefault="003C00A5" w:rsidP="003C00A5">
      <w:pPr>
        <w:rPr>
          <w:rFonts w:cstheme="minorHAnsi"/>
          <w:i/>
          <w:iCs/>
        </w:rPr>
      </w:pPr>
      <w:r w:rsidRPr="003C00A5">
        <w:rPr>
          <w:rFonts w:cstheme="minorHAnsi"/>
          <w:i/>
        </w:rPr>
        <w:t>If there had been no Bedford jail</w:t>
      </w:r>
      <w:r>
        <w:rPr>
          <w:rFonts w:cstheme="minorHAnsi"/>
          <w:i/>
        </w:rPr>
        <w:t xml:space="preserve"> </w:t>
      </w:r>
      <w:r w:rsidRPr="003C00A5">
        <w:rPr>
          <w:rFonts w:cstheme="minorHAnsi"/>
          <w:i/>
        </w:rPr>
        <w:t xml:space="preserve">for Bunyan, we never would have had </w:t>
      </w:r>
      <w:r w:rsidRPr="003C00A5">
        <w:rPr>
          <w:rFonts w:cstheme="minorHAnsi"/>
          <w:i/>
          <w:iCs/>
        </w:rPr>
        <w:t>Pilgrim’s Progress.</w:t>
      </w:r>
    </w:p>
    <w:p w14:paraId="33386C67" w14:textId="045B748D" w:rsidR="003C00A5" w:rsidRDefault="003C00A5" w:rsidP="003C00A5">
      <w:pPr>
        <w:rPr>
          <w:rFonts w:cstheme="minorHAnsi"/>
          <w:i/>
        </w:rPr>
      </w:pPr>
      <w:r w:rsidRPr="003C00A5">
        <w:rPr>
          <w:rFonts w:cstheme="minorHAnsi"/>
          <w:i/>
        </w:rPr>
        <w:t>In Milton’s blindness,</w:t>
      </w:r>
      <w:r>
        <w:rPr>
          <w:rFonts w:cstheme="minorHAnsi"/>
          <w:i/>
        </w:rPr>
        <w:t xml:space="preserve"> </w:t>
      </w:r>
      <w:r w:rsidRPr="003C00A5">
        <w:rPr>
          <w:rFonts w:cstheme="minorHAnsi"/>
          <w:i/>
          <w:iCs/>
        </w:rPr>
        <w:t xml:space="preserve">Paradise Lost </w:t>
      </w:r>
      <w:r w:rsidRPr="003C00A5">
        <w:rPr>
          <w:rFonts w:cstheme="minorHAnsi"/>
          <w:i/>
        </w:rPr>
        <w:t xml:space="preserve">was born. </w:t>
      </w:r>
    </w:p>
    <w:p w14:paraId="7661D375" w14:textId="77777777" w:rsidR="003C00A5" w:rsidRDefault="003C00A5" w:rsidP="003C00A5">
      <w:pPr>
        <w:rPr>
          <w:rFonts w:cstheme="minorHAnsi"/>
          <w:i/>
        </w:rPr>
      </w:pPr>
      <w:r w:rsidRPr="003C00A5">
        <w:rPr>
          <w:rFonts w:cstheme="minorHAnsi"/>
          <w:i/>
        </w:rPr>
        <w:t>The book of Job is a classic that ranks among earth’s greatest</w:t>
      </w:r>
      <w:r>
        <w:rPr>
          <w:rFonts w:cstheme="minorHAnsi"/>
          <w:i/>
        </w:rPr>
        <w:t xml:space="preserve"> </w:t>
      </w:r>
      <w:r w:rsidRPr="003C00A5">
        <w:rPr>
          <w:rFonts w:cstheme="minorHAnsi"/>
          <w:i/>
        </w:rPr>
        <w:t xml:space="preserve">literature, but it came out of the ash heap where Job suffered. </w:t>
      </w:r>
    </w:p>
    <w:p w14:paraId="41E274B5" w14:textId="32E09536" w:rsidR="003C00A5" w:rsidRDefault="003C00A5" w:rsidP="003C00A5">
      <w:pPr>
        <w:rPr>
          <w:rFonts w:cstheme="minorHAnsi"/>
          <w:i/>
        </w:rPr>
      </w:pPr>
      <w:r w:rsidRPr="003C00A5">
        <w:rPr>
          <w:rFonts w:cstheme="minorHAnsi"/>
          <w:i/>
        </w:rPr>
        <w:t>The twenty-third Psalm, the</w:t>
      </w:r>
      <w:r>
        <w:rPr>
          <w:rFonts w:cstheme="minorHAnsi"/>
          <w:i/>
        </w:rPr>
        <w:t xml:space="preserve"> </w:t>
      </w:r>
      <w:r w:rsidRPr="003C00A5">
        <w:rPr>
          <w:rFonts w:cstheme="minorHAnsi"/>
          <w:i/>
        </w:rPr>
        <w:t>greatest piece of poetry on earth, came out of the heart of David, a heart that had been</w:t>
      </w:r>
      <w:r>
        <w:rPr>
          <w:rFonts w:cstheme="minorHAnsi"/>
          <w:i/>
        </w:rPr>
        <w:t xml:space="preserve"> </w:t>
      </w:r>
      <w:r w:rsidRPr="003C00A5">
        <w:rPr>
          <w:rFonts w:cstheme="minorHAnsi"/>
          <w:i/>
        </w:rPr>
        <w:t>crushed and broken a thousand times. If he had never been driven to extremities and if he</w:t>
      </w:r>
      <w:r>
        <w:rPr>
          <w:rFonts w:cstheme="minorHAnsi"/>
          <w:i/>
        </w:rPr>
        <w:t xml:space="preserve"> </w:t>
      </w:r>
      <w:r w:rsidRPr="003C00A5">
        <w:rPr>
          <w:rFonts w:cstheme="minorHAnsi"/>
          <w:i/>
        </w:rPr>
        <w:t>had never felt the lash of affliction’s whip, we never would have read, “The Lord is my</w:t>
      </w:r>
      <w:r>
        <w:rPr>
          <w:rFonts w:cstheme="minorHAnsi"/>
          <w:i/>
        </w:rPr>
        <w:t xml:space="preserve"> </w:t>
      </w:r>
      <w:r w:rsidRPr="003C00A5">
        <w:rPr>
          <w:rFonts w:cstheme="minorHAnsi"/>
          <w:i/>
        </w:rPr>
        <w:t xml:space="preserve">shepherd. I shall not want.” </w:t>
      </w:r>
    </w:p>
    <w:p w14:paraId="6CC90E1C" w14:textId="782F2BAC" w:rsidR="003C00A5" w:rsidRDefault="003C00A5" w:rsidP="003C00A5">
      <w:pPr>
        <w:rPr>
          <w:rFonts w:cstheme="minorHAnsi"/>
          <w:i/>
        </w:rPr>
      </w:pPr>
    </w:p>
    <w:p w14:paraId="7FAAD432" w14:textId="77777777" w:rsidR="003C00A5" w:rsidRDefault="003C00A5" w:rsidP="003C00A5">
      <w:bookmarkStart w:id="2" w:name="_Hlk181195863"/>
      <w:r>
        <w:t xml:space="preserve">For entire sermon: </w:t>
      </w:r>
    </w:p>
    <w:p w14:paraId="579B87AF" w14:textId="786AB65F" w:rsidR="003C00A5" w:rsidRPr="00D754ED" w:rsidRDefault="003C00A5" w:rsidP="003C00A5">
      <w:r>
        <w:t xml:space="preserve">See Sermons/By Scripture Text-Alphabetical/Acts </w:t>
      </w:r>
      <w:bookmarkEnd w:id="2"/>
      <w:r>
        <w:t>09.11 Once Called Saul of Tarsus</w:t>
      </w:r>
    </w:p>
    <w:p w14:paraId="44AB6E14" w14:textId="77777777" w:rsidR="003C00A5" w:rsidRPr="003C00A5" w:rsidRDefault="003C00A5" w:rsidP="003C00A5">
      <w:pPr>
        <w:rPr>
          <w:rFonts w:cstheme="minorHAnsi"/>
          <w:b/>
        </w:rPr>
      </w:pPr>
    </w:p>
    <w:sectPr w:rsidR="003C00A5" w:rsidRPr="003C00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0A5"/>
    <w:rsid w:val="003C00A5"/>
    <w:rsid w:val="0051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FAAC8E"/>
  <w15:chartTrackingRefBased/>
  <w15:docId w15:val="{1F1198E5-D32C-4FC2-8C36-54A11D5EF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263</Words>
  <Characters>1213</Characters>
  <Application>Microsoft Office Word</Application>
  <DocSecurity>0</DocSecurity>
  <Lines>25</Lines>
  <Paragraphs>16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White</dc:creator>
  <cp:keywords/>
  <dc:description/>
  <cp:lastModifiedBy>Ron White</cp:lastModifiedBy>
  <cp:revision>1</cp:revision>
  <dcterms:created xsi:type="dcterms:W3CDTF">2024-10-30T19:56:00Z</dcterms:created>
  <dcterms:modified xsi:type="dcterms:W3CDTF">2024-10-30T20:06:00Z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d4b999fe-5871-4863-b7eb-f36cc20d31f7</vt:lpwstr>
  </property>
</Properties>
</file>